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45CD034E" w:rsidR="007B2B5A" w:rsidRPr="003D0D2E" w:rsidRDefault="00BE7637" w:rsidP="00BE7637">
            <w:pPr>
              <w:pStyle w:val="DocumentTitle"/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 xml:space="preserve">                                      </w:t>
            </w:r>
            <w:r w:rsidRPr="00B021B5">
              <w:rPr>
                <w:sz w:val="84"/>
                <w:szCs w:val="84"/>
                <w:lang w:val="en-GB"/>
              </w:rPr>
              <w:t>Service</w:t>
            </w:r>
            <w:r>
              <w:rPr>
                <w:sz w:val="84"/>
                <w:szCs w:val="84"/>
                <w:lang w:val="en-GB"/>
              </w:rPr>
              <w:t xml:space="preserve"> 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504933D" w:rsidR="007B2B5A" w:rsidRPr="003D0D2E" w:rsidRDefault="00E036E2" w:rsidP="00BE7637">
            <w:pPr>
              <w:pStyle w:val="DocumentInformation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BE7637">
              <w:rPr>
                <w:bCs/>
                <w:lang w:val="en-GB"/>
              </w:rPr>
              <w:t xml:space="preserve">                                                                                                                                                   </w:t>
            </w:r>
            <w:r w:rsidR="00F150F8">
              <w:rPr>
                <w:bCs/>
                <w:lang w:val="en-GB"/>
              </w:rPr>
              <w:t>27-01-2026</w:t>
            </w:r>
          </w:p>
        </w:tc>
      </w:tr>
      <w:tr w:rsidR="00BE7637" w:rsidRPr="00B021B5" w14:paraId="43BE5D1E" w14:textId="77777777" w:rsidTr="002F2F9F">
        <w:trPr>
          <w:trHeight w:val="164"/>
        </w:trPr>
        <w:tc>
          <w:tcPr>
            <w:tcW w:w="9647" w:type="dxa"/>
          </w:tcPr>
          <w:p w14:paraId="2049A151" w14:textId="77777777" w:rsidR="00BE7637" w:rsidRDefault="00BE7637" w:rsidP="00BE7637">
            <w:pPr>
              <w:pStyle w:val="DocumentInformation"/>
              <w:rPr>
                <w:bCs/>
                <w:lang w:val="en-GB"/>
              </w:rPr>
            </w:pPr>
          </w:p>
        </w:tc>
      </w:tr>
    </w:tbl>
    <w:p w14:paraId="743FADAD" w14:textId="77777777" w:rsidR="0076328E" w:rsidRDefault="0076328E" w:rsidP="00BE7637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BE7637">
      <w:pPr>
        <w:spacing w:after="0" w:line="264" w:lineRule="auto"/>
        <w:rPr>
          <w:lang w:val="en-GB"/>
        </w:rPr>
      </w:pPr>
    </w:p>
    <w:p w14:paraId="310DB229" w14:textId="3BB403F5" w:rsidR="00C03EB6" w:rsidRPr="0076543B" w:rsidRDefault="00C03EB6" w:rsidP="00BE7637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6EB31B7C" w14:textId="0DC8DCA4" w:rsidR="00F150F8" w:rsidRPr="00F36B04" w:rsidRDefault="00E036E2" w:rsidP="00BE7637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F150F8">
        <w:rPr>
          <w:i/>
          <w:iCs/>
          <w:color w:val="3F3A31" w:themeColor="text1"/>
          <w:sz w:val="24"/>
          <w:szCs w:val="24"/>
          <w:lang w:val="en-GB"/>
        </w:rPr>
        <w:t>W100</w:t>
      </w:r>
      <w:r w:rsidR="003B1691">
        <w:rPr>
          <w:i/>
          <w:iCs/>
          <w:color w:val="3F3A31" w:themeColor="text1"/>
          <w:sz w:val="24"/>
          <w:szCs w:val="24"/>
          <w:lang w:val="en-GB"/>
        </w:rPr>
        <w:t xml:space="preserve"> (ES/FB)</w:t>
      </w:r>
    </w:p>
    <w:p w14:paraId="25935648" w14:textId="66966279" w:rsidR="00E036E2" w:rsidRDefault="00E036E2" w:rsidP="00BE7637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F150F8">
        <w:rPr>
          <w:rFonts w:eastAsia="MS Mincho"/>
          <w:sz w:val="24"/>
          <w:szCs w:val="24"/>
          <w:lang w:val="en-GB"/>
        </w:rPr>
        <w:t xml:space="preserve">Required </w:t>
      </w:r>
      <w:r w:rsidR="00BE7637">
        <w:rPr>
          <w:rFonts w:eastAsia="MS Mincho"/>
          <w:sz w:val="24"/>
          <w:szCs w:val="24"/>
          <w:lang w:val="en-GB"/>
        </w:rPr>
        <w:t xml:space="preserve">in between </w:t>
      </w:r>
      <w:r w:rsidR="00F150F8">
        <w:rPr>
          <w:rFonts w:eastAsia="MS Mincho"/>
          <w:sz w:val="24"/>
          <w:szCs w:val="24"/>
          <w:lang w:val="en-GB"/>
        </w:rPr>
        <w:t>sw update</w:t>
      </w:r>
      <w:r w:rsidR="00BE7637">
        <w:rPr>
          <w:rFonts w:eastAsia="MS Mincho"/>
          <w:sz w:val="24"/>
          <w:szCs w:val="24"/>
          <w:lang w:val="en-GB"/>
        </w:rPr>
        <w:t xml:space="preserve"> 1.3.11</w:t>
      </w:r>
    </w:p>
    <w:p w14:paraId="394D4FFE" w14:textId="3A41806C" w:rsidR="00E036E2" w:rsidRPr="00E036E2" w:rsidRDefault="00E036E2" w:rsidP="00BE7637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BE7637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BE7637">
      <w:pPr>
        <w:spacing w:after="0" w:line="264" w:lineRule="auto"/>
        <w:rPr>
          <w:color w:val="3F3A31" w:themeColor="text1"/>
          <w:lang w:val="en-GB"/>
        </w:rPr>
      </w:pPr>
    </w:p>
    <w:p w14:paraId="63803956" w14:textId="3B060442" w:rsidR="002C0776" w:rsidRPr="00BE7637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sz w:val="24"/>
          <w:szCs w:val="24"/>
          <w:lang w:val="en-GB"/>
        </w:rPr>
      </w:pPr>
      <w:r w:rsidRPr="00BE7637">
        <w:rPr>
          <w:b/>
          <w:bCs/>
          <w:color w:val="3F3A31" w:themeColor="text1"/>
          <w:sz w:val="24"/>
          <w:szCs w:val="24"/>
          <w:lang w:val="en-GB"/>
        </w:rPr>
        <w:t>Background</w:t>
      </w:r>
    </w:p>
    <w:p w14:paraId="13AED8B1" w14:textId="77777777" w:rsidR="00F150F8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lang w:val="en-GB"/>
        </w:rPr>
      </w:pPr>
    </w:p>
    <w:p w14:paraId="7E495DD2" w14:textId="480958AA" w:rsid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Due to some drip tray overflow issues that </w:t>
      </w:r>
      <w:r w:rsidR="00BE7637">
        <w:rPr>
          <w:color w:val="3F3A31" w:themeColor="text1"/>
          <w:lang w:val="en-GB"/>
        </w:rPr>
        <w:t>can</w:t>
      </w:r>
      <w:r>
        <w:rPr>
          <w:color w:val="3F3A31" w:themeColor="text1"/>
          <w:lang w:val="en-GB"/>
        </w:rPr>
        <w:t xml:space="preserve"> be occur during boiler init a new</w:t>
      </w:r>
      <w:r w:rsidR="00BE7637">
        <w:rPr>
          <w:color w:val="3F3A31" w:themeColor="text1"/>
          <w:lang w:val="en-GB"/>
        </w:rPr>
        <w:t xml:space="preserve"> in between</w:t>
      </w:r>
      <w:r>
        <w:rPr>
          <w:color w:val="3F3A31" w:themeColor="text1"/>
          <w:lang w:val="en-GB"/>
        </w:rPr>
        <w:t xml:space="preserve"> sw version is introduced to avoid overflow of the drip tray.</w:t>
      </w:r>
    </w:p>
    <w:p w14:paraId="7F1D5BF2" w14:textId="77777777" w:rsid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</w:p>
    <w:p w14:paraId="28C6949E" w14:textId="77777777" w:rsidR="00F150F8" w:rsidRPr="00BE7637" w:rsidRDefault="00F150F8" w:rsidP="00BE7637">
      <w:pPr>
        <w:pStyle w:val="Header"/>
        <w:spacing w:after="0" w:line="264" w:lineRule="auto"/>
        <w:rPr>
          <w:color w:val="3F3A31" w:themeColor="text1"/>
          <w:sz w:val="24"/>
          <w:szCs w:val="24"/>
          <w:lang w:val="en-GB"/>
        </w:rPr>
      </w:pPr>
    </w:p>
    <w:p w14:paraId="6A2987A8" w14:textId="1A747FDC" w:rsidR="00F150F8" w:rsidRPr="00BE7637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sz w:val="24"/>
          <w:szCs w:val="24"/>
          <w:lang w:val="en-GB"/>
        </w:rPr>
      </w:pPr>
      <w:r w:rsidRPr="00BE7637">
        <w:rPr>
          <w:b/>
          <w:bCs/>
          <w:color w:val="3F3A31" w:themeColor="text1"/>
          <w:sz w:val="24"/>
          <w:szCs w:val="24"/>
          <w:lang w:val="en-GB"/>
        </w:rPr>
        <w:t>Action required</w:t>
      </w:r>
    </w:p>
    <w:p w14:paraId="4B5584F5" w14:textId="77777777" w:rsidR="00F150F8" w:rsidRDefault="00F150F8" w:rsidP="00BE7637">
      <w:pPr>
        <w:pStyle w:val="Header"/>
        <w:spacing w:after="0" w:line="264" w:lineRule="auto"/>
        <w:rPr>
          <w:b/>
          <w:bCs/>
          <w:color w:val="3F3A31" w:themeColor="text1"/>
          <w:lang w:val="en-GB"/>
        </w:rPr>
      </w:pPr>
    </w:p>
    <w:p w14:paraId="55BE644A" w14:textId="1DB29FE4" w:rsid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When the machine is connected a push of the new software is mandatory and has to be activated by the operator asap.</w:t>
      </w:r>
    </w:p>
    <w:p w14:paraId="749EBDD3" w14:textId="7A658A70" w:rsidR="003B1691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When the machine is not connected or is installed in new locations, the SW update is required during this visit.</w:t>
      </w:r>
      <w:r w:rsidR="003B1691">
        <w:rPr>
          <w:color w:val="3F3A31" w:themeColor="text1"/>
          <w:lang w:val="en-GB"/>
        </w:rPr>
        <w:t xml:space="preserve"> Software is available on JDE support: </w:t>
      </w:r>
      <w:hyperlink r:id="rId12" w:history="1">
        <w:r w:rsidR="003B1691" w:rsidRPr="007263A0">
          <w:rPr>
            <w:rStyle w:val="Hyperlink"/>
            <w:lang w:val="en-GB"/>
          </w:rPr>
          <w:t>https://www.jacobsdouweegbertsprofessional.support/index.php?option=com_docman&amp;view=list&amp;slug=software-63&amp;layout=gallery&amp;Itemid=168</w:t>
        </w:r>
      </w:hyperlink>
    </w:p>
    <w:p w14:paraId="74A42436" w14:textId="77777777" w:rsidR="003B1691" w:rsidRDefault="003B1691" w:rsidP="00BE7637">
      <w:pPr>
        <w:pStyle w:val="Header"/>
        <w:spacing w:after="0" w:line="264" w:lineRule="auto"/>
        <w:rPr>
          <w:color w:val="3F3A31" w:themeColor="text1"/>
          <w:lang w:val="en-GB"/>
        </w:rPr>
      </w:pPr>
    </w:p>
    <w:p w14:paraId="71738078" w14:textId="08E52A90" w:rsidR="00BE7637" w:rsidRDefault="00BE7637" w:rsidP="00BE7637">
      <w:pPr>
        <w:pStyle w:val="Header"/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For now preventive visits are not required.</w:t>
      </w:r>
    </w:p>
    <w:p w14:paraId="70850A35" w14:textId="77777777" w:rsidR="00F150F8" w:rsidRPr="00F150F8" w:rsidRDefault="00F150F8" w:rsidP="00BE7637">
      <w:pPr>
        <w:pStyle w:val="Header"/>
        <w:spacing w:after="0" w:line="264" w:lineRule="auto"/>
        <w:rPr>
          <w:color w:val="3F3A31" w:themeColor="text1"/>
          <w:lang w:val="en-GB"/>
        </w:rPr>
      </w:pPr>
    </w:p>
    <w:p w14:paraId="492472D5" w14:textId="10C3AAFB" w:rsidR="002C0776" w:rsidRDefault="00F150F8" w:rsidP="00BE7637">
      <w:pPr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Description supplier problem solving:</w:t>
      </w:r>
    </w:p>
    <w:p w14:paraId="297B8307" w14:textId="77777777" w:rsidR="00F150F8" w:rsidRDefault="00F150F8" w:rsidP="00BE7637">
      <w:pPr>
        <w:spacing w:after="0" w:line="264" w:lineRule="auto"/>
        <w:rPr>
          <w:color w:val="3F3A31" w:themeColor="text1"/>
          <w:lang w:val="en-GB"/>
        </w:rPr>
      </w:pPr>
    </w:p>
    <w:p w14:paraId="16562003" w14:textId="70AFF204" w:rsidR="002C0776" w:rsidRPr="003D0D2E" w:rsidRDefault="00F150F8" w:rsidP="00BE7637">
      <w:pPr>
        <w:spacing w:after="0" w:line="264" w:lineRule="auto"/>
        <w:rPr>
          <w:color w:val="3F3A31" w:themeColor="text1"/>
          <w:lang w:val="en-GB"/>
        </w:rPr>
      </w:pPr>
      <w:r w:rsidRPr="00F150F8">
        <w:rPr>
          <w:color w:val="3F3A31" w:themeColor="text1"/>
          <w:lang w:val="en-GB"/>
        </w:rPr>
        <w:t>- New "Drip tray full" fault reset management; now is possible to reset the full only by removing the drip tr</w:t>
      </w:r>
    </w:p>
    <w:p w14:paraId="0116C346" w14:textId="77777777" w:rsidR="002C0776" w:rsidRDefault="002C0776" w:rsidP="00BE7637">
      <w:pPr>
        <w:spacing w:after="0" w:line="264" w:lineRule="auto"/>
        <w:rPr>
          <w:lang w:val="en-GB"/>
        </w:rPr>
      </w:pPr>
    </w:p>
    <w:p w14:paraId="6B4CAE16" w14:textId="294C4034" w:rsidR="00F150F8" w:rsidRPr="00BE7637" w:rsidRDefault="00F150F8" w:rsidP="00BE7637">
      <w:pPr>
        <w:spacing w:after="0" w:line="264" w:lineRule="auto"/>
        <w:rPr>
          <w:b/>
          <w:bCs/>
          <w:sz w:val="24"/>
          <w:szCs w:val="24"/>
          <w:lang w:val="en-GB"/>
        </w:rPr>
      </w:pPr>
      <w:r w:rsidRPr="00BE7637">
        <w:rPr>
          <w:b/>
          <w:bCs/>
          <w:sz w:val="24"/>
          <w:szCs w:val="24"/>
          <w:lang w:val="en-GB"/>
        </w:rPr>
        <w:t>New SW releases</w:t>
      </w:r>
    </w:p>
    <w:p w14:paraId="750E5CEE" w14:textId="77777777" w:rsidR="00F150F8" w:rsidRDefault="00F150F8" w:rsidP="00BE7637">
      <w:pPr>
        <w:spacing w:after="0" w:line="264" w:lineRule="auto"/>
        <w:rPr>
          <w:b/>
          <w:bCs/>
          <w:lang w:val="en-GB"/>
        </w:rPr>
      </w:pPr>
    </w:p>
    <w:p w14:paraId="5C6D3C0E" w14:textId="228672AF" w:rsidR="00F150F8" w:rsidRDefault="00F150F8" w:rsidP="00BE7637">
      <w:pPr>
        <w:spacing w:after="0" w:line="264" w:lineRule="auto"/>
        <w:rPr>
          <w:lang w:val="en-GB"/>
        </w:rPr>
      </w:pPr>
      <w:r>
        <w:rPr>
          <w:lang w:val="en-GB"/>
        </w:rPr>
        <w:t>From the supplier new SW releases are available, but after internal tests within JDE. The software is not ready yet for installation on JDE machines.</w:t>
      </w:r>
    </w:p>
    <w:p w14:paraId="2F2810B6" w14:textId="35FDEE97" w:rsidR="00F150F8" w:rsidRPr="00F150F8" w:rsidRDefault="00F150F8" w:rsidP="00BE7637">
      <w:pPr>
        <w:spacing w:after="0" w:line="264" w:lineRule="auto"/>
        <w:rPr>
          <w:lang w:val="en-GB"/>
        </w:rPr>
      </w:pPr>
      <w:r>
        <w:rPr>
          <w:lang w:val="en-GB"/>
        </w:rPr>
        <w:t>As soon the newer software is available you will be informed asap.</w:t>
      </w: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E324F2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503DD606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4B1341">
          <w:rPr>
            <w:color w:val="3F3A31" w:themeColor="text1"/>
            <w:sz w:val="18"/>
            <w:szCs w:val="20"/>
          </w:rPr>
          <w:tab/>
        </w:r>
        <w:r w:rsidR="00F150F8">
          <w:rPr>
            <w:color w:val="3F3A31" w:themeColor="text1"/>
            <w:sz w:val="18"/>
            <w:szCs w:val="20"/>
          </w:rPr>
          <w:t>J. Verdam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84747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1691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C3C12"/>
    <w:rsid w:val="006D4D88"/>
    <w:rsid w:val="006F18BB"/>
    <w:rsid w:val="006F32C1"/>
    <w:rsid w:val="00710FBA"/>
    <w:rsid w:val="00716D1D"/>
    <w:rsid w:val="00736364"/>
    <w:rsid w:val="007437B7"/>
    <w:rsid w:val="00761744"/>
    <w:rsid w:val="00762E73"/>
    <w:rsid w:val="0076328E"/>
    <w:rsid w:val="007653FE"/>
    <w:rsid w:val="0076543B"/>
    <w:rsid w:val="007829EC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02A1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7637"/>
    <w:rsid w:val="00BF18B8"/>
    <w:rsid w:val="00BF2691"/>
    <w:rsid w:val="00BF560A"/>
    <w:rsid w:val="00C03EB6"/>
    <w:rsid w:val="00C25FA7"/>
    <w:rsid w:val="00C27E1B"/>
    <w:rsid w:val="00C778A8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E3BEA"/>
    <w:rsid w:val="00DE46E8"/>
    <w:rsid w:val="00DF7064"/>
    <w:rsid w:val="00E036E2"/>
    <w:rsid w:val="00E0664C"/>
    <w:rsid w:val="00E26B57"/>
    <w:rsid w:val="00E324F2"/>
    <w:rsid w:val="00E507C4"/>
    <w:rsid w:val="00E664D3"/>
    <w:rsid w:val="00E66997"/>
    <w:rsid w:val="00E87244"/>
    <w:rsid w:val="00EF0DB1"/>
    <w:rsid w:val="00EF38E9"/>
    <w:rsid w:val="00EF502F"/>
    <w:rsid w:val="00F042F5"/>
    <w:rsid w:val="00F05DFF"/>
    <w:rsid w:val="00F150F8"/>
    <w:rsid w:val="00F36B04"/>
    <w:rsid w:val="00F64FC8"/>
    <w:rsid w:val="00F72FE6"/>
    <w:rsid w:val="00FA352E"/>
    <w:rsid w:val="00FC0C66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jacobsdouweegbertsprofessional.support/index.php?option=com_docman&amp;view=list&amp;slug=software-63&amp;layout=gallery&amp;Itemid=168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0</TotalTime>
  <Pages>1</Pages>
  <Words>225</Words>
  <Characters>1239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2</cp:revision>
  <cp:lastPrinted>2021-06-23T13:54:00Z</cp:lastPrinted>
  <dcterms:created xsi:type="dcterms:W3CDTF">2026-01-27T15:17:00Z</dcterms:created>
  <dcterms:modified xsi:type="dcterms:W3CDTF">2026-01-27T15:17:00Z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